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B8B2E" w14:textId="77777777" w:rsidR="00B93285" w:rsidRDefault="00B93285">
      <w:r>
        <w:t xml:space="preserve">D Wallace </w:t>
      </w:r>
      <w:proofErr w:type="gramStart"/>
      <w:r>
        <w:t>bio 2024</w:t>
      </w:r>
      <w:proofErr w:type="gramEnd"/>
    </w:p>
    <w:p w14:paraId="33005D7E" w14:textId="547D044B" w:rsidR="00B93285" w:rsidRDefault="00B93285">
      <w:r>
        <w:t xml:space="preserve">Joined BCHW in 1998. Darrell began trail work in 2009 and pack support in 2010.  Also in 2010, </w:t>
      </w:r>
      <w:r w:rsidR="000F4927">
        <w:t xml:space="preserve">he </w:t>
      </w:r>
      <w:r>
        <w:t xml:space="preserve">served as BCHW President, and Executive Director 2012-17.  </w:t>
      </w:r>
      <w:r w:rsidR="000F4927">
        <w:t>Served as National Chairman of BCHA 2019-21.</w:t>
      </w:r>
      <w:r w:rsidR="000F4927">
        <w:t xml:space="preserve">  </w:t>
      </w:r>
      <w:r>
        <w:t xml:space="preserve">Began working with RTP grants in 2009, has successfully written several RTP grants and worked with others on successful grants from other sources.  Served as Grant Committee Chair since 2017, and acts as Project Advisor to BCHW’s Pasayten </w:t>
      </w:r>
      <w:r w:rsidR="000F4927">
        <w:t xml:space="preserve">Wilderness </w:t>
      </w:r>
      <w:r>
        <w:t xml:space="preserve">Project.  Helps develop and provide </w:t>
      </w:r>
      <w:r>
        <w:t xml:space="preserve">training </w:t>
      </w:r>
      <w:r>
        <w:t>for pack support as well as other trail work.</w:t>
      </w:r>
      <w:r w:rsidR="00265F07">
        <w:t xml:space="preserve">  </w:t>
      </w:r>
    </w:p>
    <w:sectPr w:rsidR="00B93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85"/>
    <w:rsid w:val="000F4927"/>
    <w:rsid w:val="0019220A"/>
    <w:rsid w:val="001B5BC3"/>
    <w:rsid w:val="00265F07"/>
    <w:rsid w:val="00B93285"/>
    <w:rsid w:val="00F4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E3081"/>
  <w15:chartTrackingRefBased/>
  <w15:docId w15:val="{B1C4143C-DC12-4B0D-B1A9-1C15532A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2093</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Darrell Wallace</dc:creator>
  <cp:keywords/>
  <dc:description/>
  <cp:lastModifiedBy>Darrell Wallace</cp:lastModifiedBy>
  <cp:revision>3</cp:revision>
  <dcterms:created xsi:type="dcterms:W3CDTF">2024-09-15T02:53:00Z</dcterms:created>
  <dcterms:modified xsi:type="dcterms:W3CDTF">2024-09-16T13:46:00Z</dcterms:modified>
</cp:coreProperties>
</file>